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E3" w:rsidRDefault="008F26E3" w:rsidP="008F26E3">
      <w:pPr>
        <w:jc w:val="center"/>
        <w:rPr>
          <w:rFonts w:ascii="Times New Roman" w:hAnsi="Times New Roman" w:cs="Times New Roman"/>
          <w:noProof/>
          <w:sz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t>Территориальная очно-заочная научно-практическая конференция</w:t>
      </w:r>
      <w:r w:rsidRPr="00BD6B58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8F26E3" w:rsidRDefault="008F26E3" w:rsidP="008F26E3">
      <w:pPr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BD6B58">
        <w:rPr>
          <w:rFonts w:ascii="Times New Roman" w:hAnsi="Times New Roman" w:cs="Times New Roman"/>
          <w:b/>
          <w:noProof/>
          <w:sz w:val="24"/>
          <w:lang w:eastAsia="ru-RU"/>
        </w:rPr>
        <w:t>«Пространство дошкольного детства. Современность и будущее»</w:t>
      </w:r>
    </w:p>
    <w:bookmarkEnd w:id="0"/>
    <w:p w:rsidR="008F26E3" w:rsidRPr="00E02B80" w:rsidRDefault="008F26E3" w:rsidP="008F26E3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Cs w:val="32"/>
        </w:rPr>
      </w:pPr>
      <w:r w:rsidRPr="00E02B80">
        <w:rPr>
          <w:rStyle w:val="c3"/>
          <w:bCs/>
          <w:color w:val="000000"/>
          <w:szCs w:val="32"/>
        </w:rPr>
        <w:t>Бунакова И.И.,</w:t>
      </w:r>
    </w:p>
    <w:p w:rsidR="008F26E3" w:rsidRPr="00E02B80" w:rsidRDefault="008F26E3" w:rsidP="008F26E3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Cs w:val="32"/>
        </w:rPr>
      </w:pPr>
      <w:r w:rsidRPr="00E02B80">
        <w:rPr>
          <w:rStyle w:val="c3"/>
          <w:bCs/>
          <w:color w:val="000000"/>
          <w:szCs w:val="32"/>
        </w:rPr>
        <w:t>воспитатель филиала МБДОУ «Криулинский</w:t>
      </w:r>
    </w:p>
    <w:p w:rsidR="008F26E3" w:rsidRPr="00E02B80" w:rsidRDefault="008F26E3" w:rsidP="008F26E3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Cs w:val="32"/>
        </w:rPr>
      </w:pPr>
      <w:r w:rsidRPr="00E02B80">
        <w:rPr>
          <w:rStyle w:val="c3"/>
          <w:bCs/>
          <w:color w:val="000000"/>
          <w:szCs w:val="32"/>
        </w:rPr>
        <w:t xml:space="preserve"> детский сад№3»- Калиновский детский сад</w:t>
      </w:r>
    </w:p>
    <w:p w:rsidR="008F26E3" w:rsidRPr="00E02B80" w:rsidRDefault="008F26E3" w:rsidP="008F26E3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Cs w:val="32"/>
        </w:rPr>
      </w:pPr>
      <w:r w:rsidRPr="00E02B80">
        <w:rPr>
          <w:rStyle w:val="c3"/>
          <w:bCs/>
          <w:color w:val="000000"/>
          <w:szCs w:val="32"/>
        </w:rPr>
        <w:t>Красноуфимский МО</w:t>
      </w:r>
    </w:p>
    <w:p w:rsidR="008F26E3" w:rsidRPr="00E02B80" w:rsidRDefault="008F26E3" w:rsidP="008F26E3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32"/>
        </w:rPr>
      </w:pPr>
    </w:p>
    <w:p w:rsidR="008F26E3" w:rsidRDefault="008F26E3" w:rsidP="008F26E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Cs w:val="32"/>
        </w:rPr>
      </w:pPr>
      <w:r w:rsidRPr="00E02B80">
        <w:rPr>
          <w:rStyle w:val="c3"/>
          <w:b/>
          <w:bCs/>
          <w:color w:val="000000"/>
          <w:szCs w:val="32"/>
        </w:rPr>
        <w:t xml:space="preserve">«Использование информационно-коммуникативных технологий (ИКТ) </w:t>
      </w:r>
    </w:p>
    <w:p w:rsidR="008F26E3" w:rsidRDefault="008F26E3" w:rsidP="008F26E3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Cs w:val="32"/>
        </w:rPr>
      </w:pPr>
      <w:r w:rsidRPr="00E02B80">
        <w:rPr>
          <w:rStyle w:val="c3"/>
          <w:b/>
          <w:bCs/>
          <w:color w:val="000000"/>
          <w:szCs w:val="32"/>
        </w:rPr>
        <w:t>в работе с родителями»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Информатизация системы образования предъявляет новые требования к педагогам дошкольного образовательного учреждения и нашей профессиональной компетентности. Мы  педагоги ДОУ должны уметь пользоваться компьютером, современным мультимедийным оборудованием и  широко использовать их в своей педагогической деятельности.</w:t>
      </w:r>
      <w:r w:rsidRPr="00151BA3">
        <w:rPr>
          <w:rStyle w:val="c3"/>
          <w:bCs/>
          <w:color w:val="000000"/>
        </w:rPr>
        <w:t xml:space="preserve"> </w:t>
      </w:r>
      <w:r w:rsidRPr="00ED5D9B">
        <w:rPr>
          <w:rStyle w:val="c3"/>
          <w:bCs/>
          <w:color w:val="000000"/>
        </w:rPr>
        <w:t>В современном мире сложно стоять на месте, поэтому, хотим мы этого или не хотим, но ИКТ прочно входят в воспитательно – образовательный процесс дошкольных учреждений. Последнее время компьютерные технологии, активно внедряемые в общем образовании, стали применяться и в нашем детском саду.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В последние годы произошло стремительное развитие информационно-коммуникационных технологий и распространение их во все сферы жизнедеятельности  человека. В системе образования возникла проблема создания новой модели образовательного процесса и создания образовательной среды, соответствующей запросам современного общества, которая может быть решена посредством внедрения и активного использования информационно-коммуникационных технологий (ИКТ).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Цель, реализуемая в работе: вовлечение родителей в совместную деятельность с ДОУ посредством использования ИКТ.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Если совсем недавно компьютер использовали только для поиска и демонстрации  иллюстраций к занятиям, то сейчас ИКТ становится неотъемлемой частью р</w:t>
      </w:r>
      <w:r>
        <w:rPr>
          <w:rStyle w:val="c3"/>
          <w:bCs/>
          <w:color w:val="000000"/>
        </w:rPr>
        <w:t xml:space="preserve">аботы с родителями. </w:t>
      </w:r>
      <w:r w:rsidRPr="00ED5D9B">
        <w:rPr>
          <w:rStyle w:val="c3"/>
          <w:bCs/>
          <w:color w:val="000000"/>
        </w:rPr>
        <w:t>Известно, что первыми и главными педагогами для ребенка являются родители. В сложившихся социальных, культурных и экономических условиях нашей страны к взаимодействию с семьей важно относиться как к стратегическому направлению деятельности дошкольного образовательного учреждения. Особенно это актуально в свете Федеральных государственных образовательных стандартов, где установлены новые условия и подходы к организации образовательного процесса. В связи с этими изменениями важен поиск эффективных форм взаимодействия с семьей. Очевидно, что старые формы контактов с родителями постепенно изживают себя.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Современные родители, прежде всего, требуют к себе уважения, они грамотны, информированы, но вместе с тем очень заняты. Поэтому они не хотят никакой лишней информации. Занятость родителей является основной проблемой взаимод</w:t>
      </w:r>
      <w:r>
        <w:rPr>
          <w:rStyle w:val="c3"/>
          <w:bCs/>
          <w:color w:val="000000"/>
        </w:rPr>
        <w:t xml:space="preserve">ействия детского сада с семьей. </w:t>
      </w:r>
      <w:r w:rsidRPr="00ED5D9B">
        <w:rPr>
          <w:rStyle w:val="c3"/>
          <w:bCs/>
          <w:color w:val="000000"/>
        </w:rPr>
        <w:t>Использование ИКТ в воспитательно-образовательном процессе — это одно из современных направлений в дошкольном образовании. Средства информационно-коммуникативных технологий помогают нам педагогам разнообразить формы поддержки образовательного процесса, повысить качество работы с родителями воспитанников, а также популяризировать деятельность воспитателя группы и детского сада в целом.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>
        <w:rPr>
          <w:rStyle w:val="c3"/>
          <w:bCs/>
          <w:color w:val="000000"/>
        </w:rPr>
        <w:t xml:space="preserve">Мы используем </w:t>
      </w:r>
      <w:r w:rsidRPr="00ED5D9B">
        <w:rPr>
          <w:rStyle w:val="c3"/>
          <w:bCs/>
          <w:color w:val="000000"/>
        </w:rPr>
        <w:t xml:space="preserve"> следующие формы работы с родителями воспитанников с использованием ИКТ — это: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•</w:t>
      </w:r>
      <w:r w:rsidRPr="00ED5D9B">
        <w:rPr>
          <w:rStyle w:val="c3"/>
          <w:bCs/>
          <w:color w:val="000000"/>
        </w:rPr>
        <w:tab/>
        <w:t>сайт детского сада;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•</w:t>
      </w:r>
      <w:r w:rsidRPr="00ED5D9B">
        <w:rPr>
          <w:rStyle w:val="c3"/>
          <w:bCs/>
          <w:color w:val="000000"/>
        </w:rPr>
        <w:tab/>
        <w:t>сотовая связь;</w:t>
      </w:r>
    </w:p>
    <w:p w:rsidR="008F26E3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•</w:t>
      </w:r>
      <w:r w:rsidRPr="00ED5D9B">
        <w:rPr>
          <w:rStyle w:val="c3"/>
          <w:bCs/>
          <w:color w:val="000000"/>
        </w:rPr>
        <w:tab/>
        <w:t>электронная почта;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Основные средства   ИКТ, используемые в  детском саду: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компьютер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lastRenderedPageBreak/>
        <w:t>- мультимедийный проектор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принтер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видеомагнитофон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телевизор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магнитофон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фотоаппарат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- видеокамера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Совершенно новый потенциал для взаимодействия педагога с родителями несет в себе создание сайта детского сада. На дошкольном сайте любой родитель получает возможность познакомиться с особенностями образовательно-воспитательного процесса в ДОУ, узнать последние новости, и таким образом быть всегда в курсе всех происходящих в детском саду событий. 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Сотовая связь. У каждого родителя есть номер сотового телефона воспитателя, также в группе имеется список всех телефонов родителей (как папы, так и мамы). Родители детей знают, что в любое время они могут позвонить воспитателю, отправить смс-сообщение, задав любой волнующий их вопрос или сообщив о проблеме, сделать объявление и т.д. Преимущество в использовании сотового телефона — это осуществление живого диалога с родителями, оперативность информации.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Электронная почта предоставляет более широкие возможности для общения с семьями воспитанников. В группе имеется список адресов электронной почты родителей. По электронной почте им рассылается текущая информация: срочные новости группы, фотографии детей в детском саду и др. Преимущества использования электронной почты в том, что до сведения родителей можно доносить огромный объем информации, осуществить индивидуальное взаимодействие с семьей.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>
        <w:rPr>
          <w:rStyle w:val="c3"/>
          <w:bCs/>
          <w:color w:val="000000"/>
        </w:rPr>
        <w:t xml:space="preserve">Видеокамеру используем </w:t>
      </w:r>
      <w:r w:rsidRPr="00ED5D9B">
        <w:rPr>
          <w:rStyle w:val="c3"/>
          <w:bCs/>
          <w:color w:val="000000"/>
        </w:rPr>
        <w:t xml:space="preserve"> для создания видеофильмов (праздники, прогулки, открытые занятия и др.)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</w:t>
      </w:r>
      <w:proofErr w:type="gramStart"/>
      <w:r w:rsidRPr="00ED5D9B">
        <w:rPr>
          <w:rStyle w:val="c3"/>
          <w:bCs/>
          <w:color w:val="000000"/>
        </w:rPr>
        <w:t xml:space="preserve">Применяя TV + DVD плеер +компьютер родители могут помочь </w:t>
      </w:r>
      <w:r>
        <w:rPr>
          <w:rStyle w:val="c3"/>
          <w:bCs/>
          <w:color w:val="000000"/>
        </w:rPr>
        <w:t>нам</w:t>
      </w:r>
      <w:proofErr w:type="gramEnd"/>
      <w:r w:rsidRPr="00ED5D9B">
        <w:rPr>
          <w:rStyle w:val="c3"/>
          <w:bCs/>
          <w:color w:val="000000"/>
        </w:rPr>
        <w:t xml:space="preserve"> в создании коллекции познавательных фильмов и мультфильмов.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</w:t>
      </w:r>
      <w:proofErr w:type="spellStart"/>
      <w:r w:rsidRPr="00ED5D9B">
        <w:rPr>
          <w:rStyle w:val="c3"/>
          <w:bCs/>
          <w:color w:val="000000"/>
        </w:rPr>
        <w:t>Аудиомагнито</w:t>
      </w:r>
      <w:r>
        <w:rPr>
          <w:rStyle w:val="c3"/>
          <w:bCs/>
          <w:color w:val="000000"/>
        </w:rPr>
        <w:t>фон</w:t>
      </w:r>
      <w:proofErr w:type="spellEnd"/>
      <w:r>
        <w:rPr>
          <w:rStyle w:val="c3"/>
          <w:bCs/>
          <w:color w:val="000000"/>
        </w:rPr>
        <w:t xml:space="preserve"> сегодня есть в каждом доме.</w:t>
      </w:r>
      <w:r w:rsidRPr="00ED5D9B">
        <w:rPr>
          <w:rStyle w:val="c3"/>
          <w:bCs/>
          <w:color w:val="000000"/>
        </w:rPr>
        <w:t xml:space="preserve"> </w:t>
      </w:r>
      <w:r>
        <w:rPr>
          <w:rStyle w:val="c3"/>
          <w:bCs/>
          <w:color w:val="000000"/>
        </w:rPr>
        <w:t>Мы, воспитатели,</w:t>
      </w:r>
      <w:r w:rsidRPr="00ED5D9B">
        <w:rPr>
          <w:rStyle w:val="c3"/>
          <w:bCs/>
          <w:color w:val="000000"/>
        </w:rPr>
        <w:t xml:space="preserve"> </w:t>
      </w:r>
      <w:r>
        <w:rPr>
          <w:rStyle w:val="c3"/>
          <w:bCs/>
          <w:color w:val="000000"/>
        </w:rPr>
        <w:t xml:space="preserve">даем </w:t>
      </w:r>
      <w:r w:rsidRPr="00ED5D9B">
        <w:rPr>
          <w:rStyle w:val="c3"/>
          <w:bCs/>
          <w:color w:val="000000"/>
        </w:rPr>
        <w:t xml:space="preserve">рекомендации по использования </w:t>
      </w:r>
      <w:proofErr w:type="spellStart"/>
      <w:r w:rsidRPr="00ED5D9B">
        <w:rPr>
          <w:rStyle w:val="c3"/>
          <w:bCs/>
          <w:color w:val="000000"/>
        </w:rPr>
        <w:t>аудиомагнитофонов</w:t>
      </w:r>
      <w:proofErr w:type="spellEnd"/>
      <w:r w:rsidRPr="00ED5D9B">
        <w:rPr>
          <w:rStyle w:val="c3"/>
          <w:bCs/>
          <w:color w:val="000000"/>
        </w:rPr>
        <w:t xml:space="preserve"> для прослушивания сказок (</w:t>
      </w:r>
      <w:proofErr w:type="spellStart"/>
      <w:r w:rsidRPr="00ED5D9B">
        <w:rPr>
          <w:rStyle w:val="c3"/>
          <w:bCs/>
          <w:color w:val="000000"/>
        </w:rPr>
        <w:t>сказкотерапия</w:t>
      </w:r>
      <w:proofErr w:type="spellEnd"/>
      <w:r w:rsidRPr="00ED5D9B">
        <w:rPr>
          <w:rStyle w:val="c3"/>
          <w:bCs/>
          <w:color w:val="000000"/>
        </w:rPr>
        <w:t>) и класс</w:t>
      </w:r>
      <w:r>
        <w:rPr>
          <w:rStyle w:val="c3"/>
          <w:bCs/>
          <w:color w:val="000000"/>
        </w:rPr>
        <w:t>ической музыки (музыкотерапия).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Мультимедийные презентации – это один из современных методов работы с детьми и родителями, способствующий решению многих задач, а именно: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–возможность точной, доступной и яркой передачи информации,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–одновременное использование различных форм справочной информации: аудио-, видеоизображения, анимация текста,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–быстрый способ внедрения информационных технологий во все виды и направления образовательной работы ДОУ.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Таким образом, мультимедийные презентации, воздействуя через </w:t>
      </w:r>
      <w:proofErr w:type="gramStart"/>
      <w:r w:rsidRPr="00ED5D9B">
        <w:rPr>
          <w:rStyle w:val="c3"/>
          <w:bCs/>
          <w:color w:val="000000"/>
        </w:rPr>
        <w:t>зрительный</w:t>
      </w:r>
      <w:proofErr w:type="gramEnd"/>
      <w:r w:rsidRPr="00ED5D9B">
        <w:rPr>
          <w:rStyle w:val="c3"/>
          <w:bCs/>
          <w:color w:val="000000"/>
        </w:rPr>
        <w:t xml:space="preserve"> и слуховой каналы восприятия, не только формируют информационную культуру </w:t>
      </w:r>
      <w:r>
        <w:rPr>
          <w:rStyle w:val="c3"/>
          <w:bCs/>
          <w:color w:val="000000"/>
        </w:rPr>
        <w:t xml:space="preserve">нас </w:t>
      </w:r>
      <w:r w:rsidRPr="00ED5D9B">
        <w:rPr>
          <w:rStyle w:val="c3"/>
          <w:bCs/>
          <w:color w:val="000000"/>
        </w:rPr>
        <w:t>педагогов, но и способствуют повышению качества воспитательно-образовательного процесса.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Необходимо отметить, что использование мультимедийной презентации возможно во взаимодействии с родителями воспитанников во время проведения родительских собраний, </w:t>
      </w:r>
      <w:r>
        <w:rPr>
          <w:rStyle w:val="c3"/>
          <w:bCs/>
          <w:color w:val="000000"/>
        </w:rPr>
        <w:t xml:space="preserve">заседаний </w:t>
      </w:r>
      <w:r w:rsidRPr="00ED5D9B">
        <w:rPr>
          <w:rStyle w:val="c3"/>
          <w:bCs/>
          <w:color w:val="000000"/>
        </w:rPr>
        <w:t>семейного клуба, мастер-классов, круглых столов и других мероприятий.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Если раньше человек не имел полноценного доступа к компьютерной технике и ресурсам сети Интернет, то с годами он получает такой доступ при выполнении своих профессиональных обязанностей, либо приобретая компьютер и программное обеспечение, для работы дома. Этот факт можно рассматривать и как увеличение числа родителей дошкольников, использующих информационные и коммуникационные технологии. Очевидно, что, число воспитанников детского сада, один или оба из </w:t>
      </w:r>
      <w:r w:rsidRPr="00ED5D9B">
        <w:rPr>
          <w:rStyle w:val="c3"/>
          <w:bCs/>
          <w:color w:val="000000"/>
        </w:rPr>
        <w:lastRenderedPageBreak/>
        <w:t>родителей которого имеют доступ к информационным ресурсам и сервисам сети Интернет, растет с каждым годом.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Таким образом, успешность педагогического взаимодействия дошкольного учреждения и семьи сегодня во многом зависит от того, насколько педагог-воспитатель использует в своей работе новые информационно-коммуникационные технологии, имеющие огромный потенциал, призванный заинтересовать родителей и создать условия для их активного участия в образовательно-воспитательном процессе современного образовательного учреждения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Успешность педагогического взаимодействия дошкольного учреждения и семьи сегодня во многом зависит от того, насколько </w:t>
      </w:r>
      <w:r>
        <w:rPr>
          <w:rStyle w:val="c3"/>
          <w:bCs/>
          <w:color w:val="000000"/>
        </w:rPr>
        <w:t>мы воспитатели</w:t>
      </w:r>
      <w:r w:rsidRPr="00ED5D9B">
        <w:rPr>
          <w:rStyle w:val="c3"/>
          <w:bCs/>
          <w:color w:val="000000"/>
        </w:rPr>
        <w:t xml:space="preserve"> использует в своей работе новые информационно-коммуникационные технологии, имеющие огромный потенциал, призванный заинтересовать родителей и создать условия для их активного участия в образовательно-воспитательном процессе современного образовательного учреждения.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Без использования информационных технологий  и ИКТ в современном образовательном процессе невозможно достичь высоких показателей и ключевой взаимосвязи с семьей.</w:t>
      </w:r>
    </w:p>
    <w:p w:rsidR="008F26E3" w:rsidRPr="00ED5D9B" w:rsidRDefault="008F26E3" w:rsidP="008F26E3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>Список литературы</w:t>
      </w:r>
    </w:p>
    <w:p w:rsidR="008F26E3" w:rsidRDefault="008F26E3" w:rsidP="008F26E3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3"/>
          <w:bCs/>
          <w:color w:val="000000"/>
        </w:rPr>
      </w:pPr>
      <w:proofErr w:type="spellStart"/>
      <w:r w:rsidRPr="00ED5D9B">
        <w:rPr>
          <w:rStyle w:val="c3"/>
          <w:bCs/>
          <w:color w:val="000000"/>
        </w:rPr>
        <w:t>Абалуев</w:t>
      </w:r>
      <w:proofErr w:type="spellEnd"/>
      <w:r w:rsidRPr="00ED5D9B">
        <w:rPr>
          <w:rStyle w:val="c3"/>
          <w:bCs/>
          <w:color w:val="000000"/>
        </w:rPr>
        <w:t xml:space="preserve">, Р.Н., Астафьева Н.Г., и др. </w:t>
      </w:r>
      <w:proofErr w:type="gramStart"/>
      <w:r w:rsidRPr="00ED5D9B">
        <w:rPr>
          <w:rStyle w:val="c3"/>
          <w:bCs/>
          <w:color w:val="000000"/>
        </w:rPr>
        <w:t>Интернет-технологии</w:t>
      </w:r>
      <w:proofErr w:type="gramEnd"/>
      <w:r w:rsidRPr="00ED5D9B">
        <w:rPr>
          <w:rStyle w:val="c3"/>
          <w:bCs/>
          <w:color w:val="000000"/>
        </w:rPr>
        <w:t xml:space="preserve"> в образовании: Учебно-методическое пособие. Ч.3. [Текст] – Тамбов: Изд-во ТГТУ, 2012. – 114 с.</w:t>
      </w:r>
    </w:p>
    <w:p w:rsidR="008F26E3" w:rsidRDefault="008F26E3" w:rsidP="008F26E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</w:rPr>
      </w:pPr>
      <w:proofErr w:type="spellStart"/>
      <w:r w:rsidRPr="005B41E6">
        <w:rPr>
          <w:rFonts w:ascii="Times New Roman" w:hAnsi="Times New Roman" w:cs="Times New Roman"/>
          <w:sz w:val="24"/>
        </w:rPr>
        <w:t>Гриншкун</w:t>
      </w:r>
      <w:proofErr w:type="spellEnd"/>
      <w:r w:rsidRPr="005B41E6">
        <w:rPr>
          <w:rFonts w:ascii="Times New Roman" w:hAnsi="Times New Roman" w:cs="Times New Roman"/>
          <w:sz w:val="24"/>
        </w:rPr>
        <w:t xml:space="preserve">  В.В.  Применение  информационных  технологий  в  образовании  //  Вестник </w:t>
      </w:r>
      <w:r>
        <w:rPr>
          <w:rFonts w:ascii="Times New Roman" w:hAnsi="Times New Roman" w:cs="Times New Roman"/>
          <w:sz w:val="24"/>
        </w:rPr>
        <w:t xml:space="preserve"> РУДН,  2007,  №  4 </w:t>
      </w:r>
    </w:p>
    <w:p w:rsidR="008F26E3" w:rsidRPr="005B41E6" w:rsidRDefault="008F26E3" w:rsidP="008F26E3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3"/>
          <w:bCs/>
          <w:color w:val="000000"/>
        </w:rPr>
      </w:pPr>
      <w:r w:rsidRPr="005B41E6">
        <w:rPr>
          <w:rStyle w:val="c3"/>
          <w:bCs/>
          <w:color w:val="000000"/>
        </w:rPr>
        <w:t xml:space="preserve">Использование ИКТ в образовании [Электронный ресурс]. – Режим доступа: http://ido.rudn.ru/nfpk/ikt/ikt1.html. </w:t>
      </w:r>
    </w:p>
    <w:p w:rsidR="008F26E3" w:rsidRPr="00ED5D9B" w:rsidRDefault="008F26E3" w:rsidP="008F26E3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3"/>
          <w:bCs/>
          <w:color w:val="000000"/>
        </w:rPr>
      </w:pPr>
      <w:r w:rsidRPr="00ED5D9B">
        <w:rPr>
          <w:rStyle w:val="c3"/>
          <w:bCs/>
          <w:color w:val="000000"/>
        </w:rPr>
        <w:t xml:space="preserve"> И</w:t>
      </w:r>
      <w:r>
        <w:rPr>
          <w:rStyle w:val="c1"/>
          <w:color w:val="000000"/>
          <w:szCs w:val="28"/>
        </w:rPr>
        <w:t>нформационно-коммуникативные технологии</w:t>
      </w:r>
      <w:r w:rsidRPr="00E02B80">
        <w:rPr>
          <w:rStyle w:val="c1"/>
          <w:color w:val="000000"/>
          <w:szCs w:val="28"/>
        </w:rPr>
        <w:t xml:space="preserve"> </w:t>
      </w:r>
      <w:r>
        <w:rPr>
          <w:rStyle w:val="c3"/>
          <w:bCs/>
          <w:color w:val="000000"/>
        </w:rPr>
        <w:t xml:space="preserve">в </w:t>
      </w:r>
      <w:r w:rsidRPr="00ED5D9B">
        <w:rPr>
          <w:rStyle w:val="c3"/>
          <w:bCs/>
          <w:color w:val="000000"/>
        </w:rPr>
        <w:t>ДОУ  [Электронный ресурс]. – Режим доступа:  http://</w:t>
      </w:r>
      <w:r>
        <w:rPr>
          <w:rStyle w:val="c3"/>
          <w:bCs/>
          <w:color w:val="000000"/>
        </w:rPr>
        <w:t>nsportal.ru/detskii-sad/raznoe.</w:t>
      </w:r>
    </w:p>
    <w:p w:rsidR="008F26E3" w:rsidRPr="005B41E6" w:rsidRDefault="008F26E3" w:rsidP="008F26E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B41E6">
        <w:rPr>
          <w:rFonts w:ascii="Times New Roman" w:hAnsi="Times New Roman" w:cs="Times New Roman"/>
          <w:sz w:val="24"/>
        </w:rPr>
        <w:tab/>
      </w:r>
    </w:p>
    <w:p w:rsidR="008F26E3" w:rsidRPr="005B41E6" w:rsidRDefault="008F26E3" w:rsidP="008F26E3">
      <w:pPr>
        <w:rPr>
          <w:rFonts w:ascii="Times New Roman" w:hAnsi="Times New Roman" w:cs="Times New Roman"/>
          <w:sz w:val="24"/>
        </w:rPr>
      </w:pPr>
    </w:p>
    <w:p w:rsidR="000A4733" w:rsidRDefault="000A4733"/>
    <w:sectPr w:rsidR="000A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366EB"/>
    <w:multiLevelType w:val="hybridMultilevel"/>
    <w:tmpl w:val="292CCD32"/>
    <w:lvl w:ilvl="0" w:tplc="0A862D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D5"/>
    <w:rsid w:val="000A4733"/>
    <w:rsid w:val="008F26E3"/>
    <w:rsid w:val="0094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26E3"/>
  </w:style>
  <w:style w:type="character" w:customStyle="1" w:styleId="c1">
    <w:name w:val="c1"/>
    <w:basedOn w:val="a0"/>
    <w:rsid w:val="008F26E3"/>
  </w:style>
  <w:style w:type="paragraph" w:styleId="a3">
    <w:name w:val="List Paragraph"/>
    <w:basedOn w:val="a"/>
    <w:uiPriority w:val="34"/>
    <w:qFormat/>
    <w:rsid w:val="008F2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26E3"/>
  </w:style>
  <w:style w:type="character" w:customStyle="1" w:styleId="c1">
    <w:name w:val="c1"/>
    <w:basedOn w:val="a0"/>
    <w:rsid w:val="008F26E3"/>
  </w:style>
  <w:style w:type="paragraph" w:styleId="a3">
    <w:name w:val="List Paragraph"/>
    <w:basedOn w:val="a"/>
    <w:uiPriority w:val="34"/>
    <w:qFormat/>
    <w:rsid w:val="008F2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1173</Words>
  <Characters>6688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2020-11-08T17:39:00Z</dcterms:created>
  <dcterms:modified xsi:type="dcterms:W3CDTF">2020-11-08T17:43:00Z</dcterms:modified>
</cp:coreProperties>
</file>